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310953">
        <w:rPr>
          <w:rFonts w:ascii="Times New Roman" w:hAnsi="Times New Roman"/>
          <w:sz w:val="24"/>
          <w:szCs w:val="24"/>
        </w:rPr>
        <w:t>08</w:t>
      </w:r>
      <w:r w:rsidR="00AC715D">
        <w:rPr>
          <w:rFonts w:ascii="Times New Roman" w:hAnsi="Times New Roman"/>
          <w:sz w:val="24"/>
          <w:szCs w:val="24"/>
        </w:rPr>
        <w:t>.0</w:t>
      </w:r>
      <w:r w:rsidR="00310953">
        <w:rPr>
          <w:rFonts w:ascii="Times New Roman" w:hAnsi="Times New Roman"/>
          <w:sz w:val="24"/>
          <w:szCs w:val="24"/>
        </w:rPr>
        <w:t>6</w:t>
      </w:r>
      <w:r w:rsidR="00AC715D">
        <w:rPr>
          <w:rFonts w:ascii="Times New Roman" w:hAnsi="Times New Roman"/>
          <w:sz w:val="24"/>
          <w:szCs w:val="24"/>
        </w:rPr>
        <w:t>.2018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310953">
        <w:rPr>
          <w:rFonts w:ascii="Times New Roman" w:hAnsi="Times New Roman"/>
          <w:sz w:val="24"/>
          <w:szCs w:val="24"/>
        </w:rPr>
        <w:t>12</w:t>
      </w:r>
      <w:r w:rsidR="00AC715D">
        <w:rPr>
          <w:rFonts w:ascii="Times New Roman" w:hAnsi="Times New Roman"/>
          <w:sz w:val="24"/>
          <w:szCs w:val="24"/>
        </w:rPr>
        <w:t>.2018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1D11C5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>Zadanie: Budowa z przebudową kolektorów deszczowych, zbiorników retencyjnych i rowów na terenie miasta</w:t>
      </w:r>
      <w:r w:rsidR="00D34EF4">
        <w:rPr>
          <w:rFonts w:ascii="Times New Roman" w:hAnsi="Times New Roman"/>
        </w:rPr>
        <w:t xml:space="preserve"> Chojnice </w:t>
      </w:r>
      <w:r w:rsidR="00AC715D" w:rsidRPr="00722B39">
        <w:rPr>
          <w:rFonts w:ascii="Times New Roman" w:hAnsi="Times New Roman"/>
        </w:rPr>
        <w:t xml:space="preserve">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pod nr 2018/S 0</w:t>
      </w:r>
      <w:r w:rsidR="00D34EF4">
        <w:rPr>
          <w:rFonts w:ascii="Times New Roman" w:hAnsi="Times New Roman"/>
          <w:sz w:val="24"/>
          <w:szCs w:val="24"/>
        </w:rPr>
        <w:t>7</w:t>
      </w:r>
      <w:r w:rsidR="00BF478E" w:rsidRPr="0061139F">
        <w:rPr>
          <w:rFonts w:ascii="Times New Roman" w:hAnsi="Times New Roman"/>
          <w:sz w:val="24"/>
          <w:szCs w:val="24"/>
        </w:rPr>
        <w:t>7-</w:t>
      </w:r>
      <w:r w:rsidR="00D34EF4">
        <w:rPr>
          <w:rFonts w:ascii="Times New Roman" w:hAnsi="Times New Roman"/>
          <w:sz w:val="24"/>
          <w:szCs w:val="24"/>
        </w:rPr>
        <w:t>170719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 w:rsidR="00D34E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D34EF4">
        <w:rPr>
          <w:rFonts w:ascii="Times New Roman" w:hAnsi="Times New Roman"/>
          <w:sz w:val="24"/>
          <w:szCs w:val="24"/>
        </w:rPr>
        <w:t>4</w:t>
      </w:r>
      <w:r w:rsidR="00BF478E" w:rsidRPr="0061139F">
        <w:rPr>
          <w:rFonts w:ascii="Times New Roman" w:hAnsi="Times New Roman"/>
          <w:sz w:val="24"/>
          <w:szCs w:val="24"/>
        </w:rPr>
        <w:t>.2018 r.</w:t>
      </w:r>
    </w:p>
    <w:p w:rsidR="001D0038" w:rsidRPr="001D0038" w:rsidRDefault="001D0038" w:rsidP="001D00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0038">
        <w:rPr>
          <w:rFonts w:ascii="Times New Roman" w:hAnsi="Times New Roman"/>
          <w:b/>
          <w:sz w:val="24"/>
          <w:szCs w:val="24"/>
          <w:u w:val="single"/>
        </w:rPr>
        <w:t>Część I: Budowa zbiornika retencyjnego „</w:t>
      </w:r>
      <w:proofErr w:type="spellStart"/>
      <w:r w:rsidRPr="001D0038">
        <w:rPr>
          <w:rFonts w:ascii="Times New Roman" w:hAnsi="Times New Roman"/>
          <w:b/>
          <w:sz w:val="24"/>
          <w:szCs w:val="24"/>
          <w:u w:val="single"/>
        </w:rPr>
        <w:t>Sobierajczyka</w:t>
      </w:r>
      <w:proofErr w:type="spellEnd"/>
      <w:r w:rsidRPr="001D0038">
        <w:rPr>
          <w:rFonts w:ascii="Times New Roman" w:hAnsi="Times New Roman"/>
          <w:b/>
          <w:sz w:val="24"/>
          <w:szCs w:val="24"/>
          <w:u w:val="single"/>
        </w:rPr>
        <w:t>” z budową kanalizacji deszczowej</w:t>
      </w:r>
    </w:p>
    <w:p w:rsidR="001D11C5" w:rsidRDefault="001D11C5" w:rsidP="001D11C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1D11C5" w:rsidRDefault="001D11C5" w:rsidP="001D11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1C5" w:rsidRDefault="001D11C5" w:rsidP="001D11C5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wpłynęły oferty, złożone przez: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MAZUR – SPECJALISTYCZNE PRZEDSIĘBIORSTWO ROBÓT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1C5">
        <w:rPr>
          <w:rFonts w:ascii="Times New Roman" w:hAnsi="Times New Roman"/>
          <w:sz w:val="24"/>
          <w:szCs w:val="24"/>
        </w:rPr>
        <w:t xml:space="preserve">INŻYNIERYJNYCH </w:t>
      </w:r>
    </w:p>
    <w:p w:rsidR="00EF1B4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ul. Prosta 26, Łozienica, 72-100 Goleniów</w:t>
      </w:r>
    </w:p>
    <w:p w:rsidR="001D11C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="001D0038">
        <w:rPr>
          <w:rFonts w:ascii="Times New Roman" w:hAnsi="Times New Roman"/>
          <w:b/>
          <w:sz w:val="24"/>
          <w:szCs w:val="24"/>
        </w:rPr>
        <w:t>38.100.000</w:t>
      </w:r>
      <w:r w:rsidRPr="001D11C5">
        <w:rPr>
          <w:rFonts w:ascii="Times New Roman" w:hAnsi="Times New Roman"/>
          <w:b/>
          <w:sz w:val="24"/>
          <w:szCs w:val="24"/>
        </w:rPr>
        <w:t>,00 zł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11C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 – 5 lat, czas reakcji serwisowej &lt;= 2h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Konsorcjum: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LIDER: MCC S.A. ul. Kaliska 11, 87-860 Chodecz</w:t>
      </w:r>
    </w:p>
    <w:p w:rsidR="001D11C5" w:rsidRPr="001D11C5" w:rsidRDefault="001D11C5" w:rsidP="001D11C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Adres do korespondencji: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1C5">
        <w:rPr>
          <w:rFonts w:ascii="Times New Roman" w:hAnsi="Times New Roman"/>
          <w:sz w:val="24"/>
          <w:szCs w:val="24"/>
        </w:rPr>
        <w:t>ul. Płocka 164, 87-800 Włocławek</w:t>
      </w:r>
    </w:p>
    <w:p w:rsidR="001D11C5" w:rsidRDefault="001D11C5" w:rsidP="001D11C5">
      <w:pPr>
        <w:pStyle w:val="Akapitzlist"/>
        <w:numPr>
          <w:ilvl w:val="0"/>
          <w:numId w:val="1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PARTNER: MOLEWSKI SP z o.o. ul. Płocka 164, 87-800 Włocławek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="001D0038">
        <w:rPr>
          <w:rFonts w:ascii="Times New Roman" w:hAnsi="Times New Roman"/>
          <w:b/>
          <w:sz w:val="24"/>
          <w:szCs w:val="24"/>
        </w:rPr>
        <w:t>38.325.570,68</w:t>
      </w:r>
      <w:r w:rsidRPr="001D11C5">
        <w:rPr>
          <w:rFonts w:ascii="Times New Roman" w:hAnsi="Times New Roman"/>
          <w:b/>
          <w:sz w:val="24"/>
          <w:szCs w:val="24"/>
        </w:rPr>
        <w:t xml:space="preserve"> zł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 – 5 lat, czas reakcji serwisowej - 2h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Konsorcjum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 xml:space="preserve">LIDER: Przedsiębiorstwo Robót Melioracyjnych i Ochrony Środowiska „EKOMEL” Spółka z o.o. ul. </w:t>
      </w:r>
      <w:proofErr w:type="spellStart"/>
      <w:r w:rsidRPr="001D11C5">
        <w:rPr>
          <w:rFonts w:ascii="Times New Roman" w:hAnsi="Times New Roman"/>
          <w:sz w:val="24"/>
          <w:szCs w:val="24"/>
        </w:rPr>
        <w:t>Angowicka</w:t>
      </w:r>
      <w:proofErr w:type="spellEnd"/>
      <w:r w:rsidRPr="001D11C5">
        <w:rPr>
          <w:rFonts w:ascii="Times New Roman" w:hAnsi="Times New Roman"/>
          <w:sz w:val="24"/>
          <w:szCs w:val="24"/>
        </w:rPr>
        <w:t xml:space="preserve"> 47, 89-600 Chojnice 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 xml:space="preserve">Przedsiębiorstwo Handlowo-Usługowo-Produkcyjne </w:t>
      </w:r>
      <w:proofErr w:type="spellStart"/>
      <w:r w:rsidRPr="001D11C5">
        <w:rPr>
          <w:rFonts w:ascii="Times New Roman" w:hAnsi="Times New Roman"/>
          <w:sz w:val="24"/>
          <w:szCs w:val="24"/>
        </w:rPr>
        <w:t>Instal</w:t>
      </w:r>
      <w:proofErr w:type="spellEnd"/>
      <w:r w:rsidRPr="001D11C5">
        <w:rPr>
          <w:rFonts w:ascii="Times New Roman" w:hAnsi="Times New Roman"/>
          <w:sz w:val="24"/>
          <w:szCs w:val="24"/>
        </w:rPr>
        <w:t xml:space="preserve"> Spółka z o.o.</w:t>
      </w:r>
    </w:p>
    <w:p w:rsidR="001D11C5" w:rsidRPr="001D11C5" w:rsidRDefault="001D11C5" w:rsidP="001D11C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Nieżychowice 74, 89-600 Chojnice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="001D0038">
        <w:rPr>
          <w:rFonts w:ascii="Times New Roman" w:hAnsi="Times New Roman"/>
          <w:b/>
          <w:sz w:val="24"/>
          <w:szCs w:val="24"/>
        </w:rPr>
        <w:t>40.673.788,47</w:t>
      </w:r>
      <w:r w:rsidRPr="001D11C5">
        <w:rPr>
          <w:rFonts w:ascii="Times New Roman" w:hAnsi="Times New Roman"/>
          <w:b/>
          <w:sz w:val="24"/>
          <w:szCs w:val="24"/>
        </w:rPr>
        <w:t xml:space="preserve"> zł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 – 5 lat, czas reakcji serwisowej - 2h</w:t>
      </w:r>
    </w:p>
    <w:p w:rsidR="00CB0820" w:rsidRDefault="00CB0820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1D11C5" w:rsidRPr="00CB0820" w:rsidRDefault="00CB0820" w:rsidP="00CB08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UNIEWAŻNIENIU POSTĘPOWANIA DLA CZĘŚCI I</w:t>
      </w:r>
    </w:p>
    <w:p w:rsidR="00CB0820" w:rsidRPr="00CB0820" w:rsidRDefault="00CB0820" w:rsidP="00CB08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0820"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 w:rsidRPr="00CB0820">
        <w:rPr>
          <w:rFonts w:ascii="Times New Roman" w:hAnsi="Times New Roman"/>
          <w:sz w:val="24"/>
          <w:szCs w:val="24"/>
        </w:rPr>
        <w:t xml:space="preserve">działając w imieniu Gminy Miejskiej Chojnice, na podstawie art. </w:t>
      </w:r>
      <w:r w:rsidR="00A14C95">
        <w:rPr>
          <w:rFonts w:ascii="Times New Roman" w:hAnsi="Times New Roman"/>
          <w:sz w:val="24"/>
          <w:szCs w:val="24"/>
        </w:rPr>
        <w:t xml:space="preserve">92 ust. 1 pkt 7) w związku z art. </w:t>
      </w:r>
      <w:r w:rsidRPr="00CB0820">
        <w:rPr>
          <w:rFonts w:ascii="Times New Roman" w:hAnsi="Times New Roman"/>
          <w:sz w:val="24"/>
          <w:szCs w:val="24"/>
        </w:rPr>
        <w:t xml:space="preserve">93 ust. 1 pkt. 4 ustawy PZP </w:t>
      </w:r>
      <w:r w:rsidRPr="00CB0820">
        <w:rPr>
          <w:rFonts w:ascii="Times New Roman" w:hAnsi="Times New Roman"/>
          <w:sz w:val="24"/>
          <w:szCs w:val="24"/>
        </w:rPr>
        <w:lastRenderedPageBreak/>
        <w:t>informuje, że przedmiotowe postępowanie o udzielenie zamówienia publicznego zostało unieważnione.</w:t>
      </w:r>
    </w:p>
    <w:p w:rsidR="00CB0820" w:rsidRPr="00CB4814" w:rsidRDefault="00CB0820" w:rsidP="00CB481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unieważnienia przetargu jest art. 93 ust. 1 pkt. 4 ustawy PZP, który stanowi: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oferty”.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:rsidR="0053246F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w/w postępowaniu wpłynęły trzy oferty, których ceny znacznie przewyższają kwotę, jaką zamawiający zamierza przeznaczyć na sfinansowanie zamówienia. Mając na względzie powyższe okoliczności, unieważnienie postępowania jest zasadne i konieczne.</w:t>
      </w: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CB0820" w:rsidRDefault="00DD75CE" w:rsidP="00DD75C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Część II: </w:t>
      </w:r>
      <w:bookmarkStart w:id="0" w:name="_Hlk516208774"/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Regulacja Strugi </w:t>
      </w:r>
      <w:proofErr w:type="spellStart"/>
      <w:r w:rsidRPr="00DD75CE">
        <w:rPr>
          <w:rFonts w:ascii="Times New Roman" w:hAnsi="Times New Roman"/>
          <w:b/>
          <w:sz w:val="24"/>
          <w:szCs w:val="24"/>
          <w:u w:val="single"/>
        </w:rPr>
        <w:t>Jarcewskiej</w:t>
      </w:r>
      <w:proofErr w:type="spellEnd"/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 i budowa kanalizacji deszczowej.</w:t>
      </w:r>
    </w:p>
    <w:bookmarkEnd w:id="0"/>
    <w:p w:rsidR="00DD75CE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wpłynęły oferty, złożone przez:</w:t>
      </w:r>
    </w:p>
    <w:p w:rsidR="00DD75CE" w:rsidRPr="002A6943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Pr="0087566D" w:rsidRDefault="00DD75CE" w:rsidP="00DD75C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566D">
        <w:rPr>
          <w:rFonts w:ascii="Times New Roman" w:hAnsi="Times New Roman"/>
          <w:b/>
          <w:sz w:val="24"/>
          <w:szCs w:val="24"/>
          <w:lang w:eastAsia="pl-PL"/>
        </w:rPr>
        <w:t>MAZUR – SPECJALISTYCZNE PRZEDSIĘBIORSTWO ROBÓT INZYNIERYJNYCH</w:t>
      </w:r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566D">
        <w:rPr>
          <w:rFonts w:ascii="Times New Roman" w:hAnsi="Times New Roman"/>
          <w:b/>
          <w:sz w:val="24"/>
          <w:szCs w:val="24"/>
          <w:lang w:eastAsia="pl-PL"/>
        </w:rPr>
        <w:t>ul. Prosta 26, Łozienica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87566D">
        <w:rPr>
          <w:rFonts w:ascii="Times New Roman" w:hAnsi="Times New Roman"/>
          <w:b/>
          <w:sz w:val="24"/>
          <w:szCs w:val="24"/>
          <w:lang w:eastAsia="pl-PL"/>
        </w:rPr>
        <w:t xml:space="preserve">72-100 Goleniów </w:t>
      </w:r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8C3DEC">
        <w:rPr>
          <w:rFonts w:ascii="Times New Roman" w:hAnsi="Times New Roman"/>
          <w:b/>
          <w:sz w:val="24"/>
          <w:szCs w:val="24"/>
        </w:rPr>
        <w:t>19</w:t>
      </w:r>
      <w:r w:rsidR="00C3301F">
        <w:rPr>
          <w:rFonts w:ascii="Times New Roman" w:hAnsi="Times New Roman"/>
          <w:b/>
          <w:sz w:val="24"/>
          <w:szCs w:val="24"/>
        </w:rPr>
        <w:t>.78</w:t>
      </w:r>
      <w:r w:rsidRPr="008C3DEC">
        <w:rPr>
          <w:rFonts w:ascii="Times New Roman" w:hAnsi="Times New Roman"/>
          <w:b/>
          <w:sz w:val="24"/>
          <w:szCs w:val="24"/>
        </w:rPr>
        <w:t>0.000,00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3301F">
        <w:rPr>
          <w:rFonts w:ascii="Times New Roman" w:hAnsi="Times New Roman"/>
          <w:sz w:val="24"/>
          <w:szCs w:val="24"/>
        </w:rPr>
        <w:t>60</w:t>
      </w:r>
      <w:r w:rsidRPr="00BE4581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p w:rsidR="00DD75CE" w:rsidRDefault="00DD75CE" w:rsidP="00DD75CE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DD75CE" w:rsidRDefault="00DD75CE" w:rsidP="00DD75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DD75CE" w:rsidRDefault="00DD75CE" w:rsidP="00DD75CE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≤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DD75CE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1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DD75CE" w:rsidRPr="009B3A7B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Pr="00F8711A" w:rsidRDefault="00DD75CE" w:rsidP="00DD75C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Konsorcjum firm:</w:t>
      </w:r>
    </w:p>
    <w:p w:rsidR="00DD75CE" w:rsidRPr="00F8711A" w:rsidRDefault="00DD75CE" w:rsidP="00DD75C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LIDER: Przedsiębiorstwo Robót Melioracyjnych i Ochrony Środowiska „EKOMEL” Spółka z o.o. </w:t>
      </w:r>
    </w:p>
    <w:p w:rsidR="00DD75CE" w:rsidRPr="00F8711A" w:rsidRDefault="00DD75CE" w:rsidP="00DD75CE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47, 89-600 Chojnice</w:t>
      </w:r>
    </w:p>
    <w:p w:rsidR="00DD75CE" w:rsidRPr="00F8711A" w:rsidRDefault="00DD75CE" w:rsidP="00DD75C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PARTNER: Przedsiębiorstwo Handlowo–Usługowo–Produkcyjne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Instal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Spółka z o.o.</w:t>
      </w:r>
    </w:p>
    <w:p w:rsidR="00DD75CE" w:rsidRDefault="00DD75CE" w:rsidP="00DD75CE">
      <w:pPr>
        <w:pStyle w:val="Akapitzlist"/>
        <w:ind w:left="1440" w:firstLine="684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Nieżychowice 74, 89-600 Chojnice</w:t>
      </w:r>
    </w:p>
    <w:p w:rsidR="00DD75CE" w:rsidRDefault="00DD75CE" w:rsidP="00DD75CE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ogółem brutto: </w:t>
      </w:r>
      <w:r w:rsidRPr="00AA4F80">
        <w:rPr>
          <w:rFonts w:ascii="Times New Roman" w:hAnsi="Times New Roman"/>
          <w:b/>
          <w:sz w:val="24"/>
          <w:szCs w:val="24"/>
        </w:rPr>
        <w:t>11.189.808,58 zł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5074D">
        <w:rPr>
          <w:rFonts w:ascii="Times New Roman" w:hAnsi="Times New Roman"/>
          <w:sz w:val="24"/>
          <w:szCs w:val="24"/>
        </w:rPr>
        <w:t>58,08</w:t>
      </w:r>
      <w:r w:rsidRPr="00BE4581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p w:rsidR="00DD75CE" w:rsidRDefault="00DD75CE" w:rsidP="00DD75CE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DD75CE" w:rsidRDefault="00DD75CE" w:rsidP="00DD75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Gwarancja </w:t>
      </w:r>
      <w:r w:rsidRPr="002A6943">
        <w:rPr>
          <w:rFonts w:ascii="Times New Roman" w:hAnsi="Times New Roman"/>
          <w:sz w:val="24"/>
          <w:szCs w:val="24"/>
        </w:rPr>
        <w:t>na roboty budowlane:</w:t>
      </w:r>
      <w:r>
        <w:rPr>
          <w:rFonts w:ascii="Times New Roman" w:hAnsi="Times New Roman"/>
          <w:b/>
          <w:sz w:val="24"/>
          <w:szCs w:val="24"/>
        </w:rPr>
        <w:t xml:space="preserve"> 5 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DD75CE" w:rsidRDefault="00DD75CE" w:rsidP="00DD75CE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reakcji serwisowej</w:t>
      </w:r>
      <w:r w:rsidRPr="002A69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1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 pkt.</w:t>
      </w:r>
    </w:p>
    <w:p w:rsidR="00DD75CE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74D">
        <w:rPr>
          <w:rFonts w:ascii="Times New Roman" w:hAnsi="Times New Roman"/>
          <w:sz w:val="24"/>
          <w:szCs w:val="24"/>
        </w:rPr>
        <w:t>98,08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DD75CE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Default="00DD75CE" w:rsidP="00DD75CE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55B4">
        <w:rPr>
          <w:rFonts w:ascii="Times New Roman" w:hAnsi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/>
          <w:b/>
          <w:sz w:val="24"/>
          <w:szCs w:val="24"/>
        </w:rPr>
        <w:t>ROZSTRZYGNIĘCIU</w:t>
      </w:r>
      <w:r w:rsidRPr="00BE55B4">
        <w:rPr>
          <w:rFonts w:ascii="Times New Roman" w:hAnsi="Times New Roman"/>
          <w:b/>
          <w:sz w:val="24"/>
          <w:szCs w:val="24"/>
        </w:rPr>
        <w:t xml:space="preserve"> PRZETARGU</w:t>
      </w:r>
    </w:p>
    <w:p w:rsidR="00DD75CE" w:rsidRPr="00BE55B4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Miejski w Chojnicach,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D75CE" w:rsidRPr="00D07FE0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899">
        <w:rPr>
          <w:rFonts w:ascii="Times New Roman" w:hAnsi="Times New Roman"/>
          <w:b/>
          <w:sz w:val="24"/>
          <w:szCs w:val="24"/>
        </w:rPr>
        <w:t>Budowa z przebudową kolektorów deszczowych, zbiorników retencyjnych i rowów na terenie miasta</w:t>
      </w:r>
      <w:r w:rsidR="00D07FE0">
        <w:rPr>
          <w:rFonts w:ascii="Times New Roman" w:hAnsi="Times New Roman"/>
          <w:b/>
          <w:sz w:val="24"/>
          <w:szCs w:val="24"/>
        </w:rPr>
        <w:t xml:space="preserve"> Chojnice</w:t>
      </w:r>
      <w:r w:rsidRPr="00DF4899">
        <w:rPr>
          <w:rFonts w:ascii="Times New Roman" w:hAnsi="Times New Roman"/>
          <w:b/>
          <w:sz w:val="24"/>
          <w:szCs w:val="24"/>
        </w:rPr>
        <w:t xml:space="preserve"> w ramach projektu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4899">
        <w:rPr>
          <w:rFonts w:ascii="Times New Roman" w:hAnsi="Times New Roman"/>
          <w:b/>
          <w:sz w:val="24"/>
          <w:szCs w:val="24"/>
        </w:rPr>
        <w:t xml:space="preserve">„Poprawa gospodarki wodami opadowymi i roztopowymi na terenie MOF Chojnice - Człuchów” </w:t>
      </w:r>
      <w:r w:rsidRPr="00D07FE0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II: </w:t>
      </w:r>
      <w:r w:rsidR="00D07FE0" w:rsidRPr="00D07FE0">
        <w:rPr>
          <w:rFonts w:ascii="Times New Roman" w:hAnsi="Times New Roman"/>
          <w:b/>
          <w:bCs/>
          <w:sz w:val="24"/>
          <w:szCs w:val="24"/>
          <w:u w:val="single"/>
        </w:rPr>
        <w:t xml:space="preserve">Regulacja Strugi </w:t>
      </w:r>
      <w:proofErr w:type="spellStart"/>
      <w:r w:rsidR="00D07FE0" w:rsidRPr="00D07FE0">
        <w:rPr>
          <w:rFonts w:ascii="Times New Roman" w:hAnsi="Times New Roman"/>
          <w:b/>
          <w:bCs/>
          <w:sz w:val="24"/>
          <w:szCs w:val="24"/>
          <w:u w:val="single"/>
        </w:rPr>
        <w:t>Jarcewskiej</w:t>
      </w:r>
      <w:proofErr w:type="spellEnd"/>
      <w:r w:rsidR="00D07FE0" w:rsidRPr="00D07FE0">
        <w:rPr>
          <w:rFonts w:ascii="Times New Roman" w:hAnsi="Times New Roman"/>
          <w:b/>
          <w:bCs/>
          <w:sz w:val="24"/>
          <w:szCs w:val="24"/>
          <w:u w:val="single"/>
        </w:rPr>
        <w:t xml:space="preserve"> i budowa kanalizacji deszczowej.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najkorzystniejszą, która uzyskała największą ilość punktów (cena - 60 %,  gwarancja na roboty budowlane – 20 %, czas reakcji serwisowej – 20 %):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7FE0" w:rsidRPr="00D07FE0" w:rsidRDefault="00D07FE0" w:rsidP="00D07FE0">
      <w:pPr>
        <w:rPr>
          <w:rFonts w:ascii="Times New Roman" w:hAnsi="Times New Roman"/>
          <w:b/>
          <w:sz w:val="24"/>
          <w:szCs w:val="24"/>
        </w:rPr>
      </w:pPr>
      <w:r w:rsidRPr="00D07FE0">
        <w:rPr>
          <w:rFonts w:ascii="Times New Roman" w:hAnsi="Times New Roman"/>
          <w:b/>
          <w:sz w:val="24"/>
          <w:szCs w:val="24"/>
        </w:rPr>
        <w:t xml:space="preserve">MAZUR – SPECJALISTYCZNE PRZEDSIĘBIORSTWO ROBÓT </w:t>
      </w:r>
      <w:bookmarkStart w:id="1" w:name="_GoBack"/>
      <w:bookmarkEnd w:id="1"/>
      <w:r w:rsidRPr="00D07FE0">
        <w:rPr>
          <w:rFonts w:ascii="Times New Roman" w:hAnsi="Times New Roman"/>
          <w:b/>
          <w:sz w:val="24"/>
          <w:szCs w:val="24"/>
        </w:rPr>
        <w:t>INŻYNIERYJNYCH</w:t>
      </w:r>
    </w:p>
    <w:p w:rsidR="00D07FE0" w:rsidRPr="00D07FE0" w:rsidRDefault="00D07FE0" w:rsidP="00D07FE0">
      <w:pPr>
        <w:rPr>
          <w:rFonts w:ascii="Times New Roman" w:hAnsi="Times New Roman"/>
          <w:b/>
          <w:sz w:val="24"/>
          <w:szCs w:val="24"/>
        </w:rPr>
      </w:pPr>
      <w:r w:rsidRPr="00D07FE0">
        <w:rPr>
          <w:rFonts w:ascii="Times New Roman" w:hAnsi="Times New Roman"/>
          <w:b/>
          <w:sz w:val="24"/>
          <w:szCs w:val="24"/>
        </w:rPr>
        <w:t>ul. Prosta 26, Łozienica</w:t>
      </w:r>
    </w:p>
    <w:p w:rsidR="00DD75CE" w:rsidRPr="00DD75CE" w:rsidRDefault="00D07FE0" w:rsidP="00D07FE0">
      <w:pPr>
        <w:rPr>
          <w:rFonts w:ascii="Times New Roman" w:hAnsi="Times New Roman"/>
          <w:b/>
          <w:sz w:val="24"/>
          <w:szCs w:val="24"/>
          <w:u w:val="single"/>
        </w:rPr>
      </w:pPr>
      <w:r w:rsidRPr="00D07FE0">
        <w:rPr>
          <w:rFonts w:ascii="Times New Roman" w:hAnsi="Times New Roman"/>
          <w:b/>
          <w:sz w:val="24"/>
          <w:szCs w:val="24"/>
        </w:rPr>
        <w:t>72-100 Goleniów</w:t>
      </w:r>
    </w:p>
    <w:p w:rsidR="003D4351" w:rsidRDefault="003D4351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8C" w:rsidRDefault="00515A8C">
      <w:r>
        <w:separator/>
      </w:r>
    </w:p>
  </w:endnote>
  <w:endnote w:type="continuationSeparator" w:id="0">
    <w:p w:rsidR="00515A8C" w:rsidRDefault="0051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8C" w:rsidRDefault="00515A8C">
      <w:r>
        <w:separator/>
      </w:r>
    </w:p>
  </w:footnote>
  <w:footnote w:type="continuationSeparator" w:id="0">
    <w:p w:rsidR="00515A8C" w:rsidRDefault="0051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C086B"/>
    <w:rsid w:val="00DC733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812B7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69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15</cp:revision>
  <cp:lastPrinted>2018-03-30T09:13:00Z</cp:lastPrinted>
  <dcterms:created xsi:type="dcterms:W3CDTF">2018-03-30T08:51:00Z</dcterms:created>
  <dcterms:modified xsi:type="dcterms:W3CDTF">2018-06-08T06:16:00Z</dcterms:modified>
</cp:coreProperties>
</file>